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4" w:rsidRPr="00C318DC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КИЛЬМЕЗСКАЯ ПОСЕЛКОВАЯ ДУМА </w:t>
      </w:r>
    </w:p>
    <w:p w:rsidR="00771FB4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</w:t>
      </w:r>
    </w:p>
    <w:p w:rsidR="00771FB4" w:rsidRPr="00C318DC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71FB4" w:rsidRPr="00C318DC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C318D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71FB4" w:rsidRPr="00C318DC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B4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8DC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1FB4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FB4" w:rsidRPr="009A07D4" w:rsidRDefault="00771FB4" w:rsidP="0077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07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B4" w:rsidRPr="0055025B" w:rsidRDefault="0000155D" w:rsidP="00771F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>.12.2021</w:t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 w:rsidRPr="0055025B">
        <w:rPr>
          <w:rFonts w:ascii="Times New Roman" w:hAnsi="Times New Roman" w:cs="Times New Roman"/>
          <w:bCs/>
          <w:sz w:val="28"/>
          <w:szCs w:val="28"/>
        </w:rPr>
        <w:tab/>
      </w:r>
      <w:r w:rsidR="00771F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8/4</w:t>
      </w:r>
    </w:p>
    <w:p w:rsidR="00771FB4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B4" w:rsidRDefault="00771FB4" w:rsidP="0077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B4" w:rsidRPr="00303C25" w:rsidRDefault="00771FB4" w:rsidP="00771FB4">
      <w:pPr>
        <w:pStyle w:val="a5"/>
        <w:jc w:val="center"/>
        <w:rPr>
          <w:b/>
          <w:sz w:val="28"/>
          <w:szCs w:val="28"/>
        </w:rPr>
      </w:pPr>
      <w:r w:rsidRPr="00303C25">
        <w:rPr>
          <w:b/>
          <w:sz w:val="28"/>
          <w:szCs w:val="28"/>
        </w:rPr>
        <w:t xml:space="preserve">Об утверждении Положения об  осуществлении муниципального контроля на автомобильном транспорте и в дорожном хозяйстве на территории </w:t>
      </w:r>
      <w:r w:rsidR="0000155D">
        <w:rPr>
          <w:b/>
          <w:sz w:val="28"/>
          <w:szCs w:val="28"/>
        </w:rPr>
        <w:t>муниципального образования Кильмезское городское поселение</w:t>
      </w:r>
      <w:r w:rsidRPr="00303C25">
        <w:rPr>
          <w:b/>
          <w:sz w:val="28"/>
          <w:szCs w:val="28"/>
        </w:rPr>
        <w:t xml:space="preserve"> Кильмезского района Кировской области</w:t>
      </w:r>
    </w:p>
    <w:p w:rsidR="00303C25" w:rsidRDefault="00303C25" w:rsidP="00771F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B4" w:rsidRPr="00303C25" w:rsidRDefault="00303C25" w:rsidP="00771FB4">
      <w:pPr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71FB4" w:rsidRPr="00303C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(надзоре) и муниципальном контроле в Российской Федерации»,  Кильмезская поселковая  Дума </w:t>
      </w:r>
      <w:r w:rsidR="00771FB4" w:rsidRPr="00303C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End"/>
    </w:p>
    <w:p w:rsidR="00771FB4" w:rsidRPr="00303C25" w:rsidRDefault="00771FB4" w:rsidP="00771FB4">
      <w:pPr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03C25">
        <w:rPr>
          <w:rFonts w:ascii="Times New Roman" w:eastAsia="Arial Unicode MS" w:hAnsi="Times New Roman" w:cs="Times New Roman"/>
          <w:sz w:val="28"/>
          <w:szCs w:val="28"/>
        </w:rPr>
        <w:t>РЕШИЛА:</w:t>
      </w:r>
    </w:p>
    <w:p w:rsidR="00771FB4" w:rsidRPr="00303C25" w:rsidRDefault="00771FB4" w:rsidP="00303C25">
      <w:pPr>
        <w:pStyle w:val="a5"/>
        <w:ind w:firstLine="709"/>
        <w:jc w:val="both"/>
        <w:rPr>
          <w:sz w:val="28"/>
          <w:szCs w:val="28"/>
        </w:rPr>
      </w:pPr>
      <w:r w:rsidRPr="00303C25">
        <w:rPr>
          <w:sz w:val="28"/>
          <w:szCs w:val="28"/>
        </w:rPr>
        <w:t xml:space="preserve">1. </w:t>
      </w:r>
      <w:r w:rsidR="00303C25" w:rsidRPr="00303C25">
        <w:rPr>
          <w:sz w:val="28"/>
          <w:szCs w:val="28"/>
        </w:rPr>
        <w:t xml:space="preserve">Утвердить Положение об осуществлении муниципального контроля на автомобильном транспорте и в дорожном хозяйстве на территории </w:t>
      </w:r>
      <w:r w:rsidR="0000155D">
        <w:rPr>
          <w:sz w:val="28"/>
          <w:szCs w:val="28"/>
        </w:rPr>
        <w:t>муниципального образования Кильмезское городское поселение</w:t>
      </w:r>
      <w:r w:rsidR="00303C25" w:rsidRPr="00303C25">
        <w:rPr>
          <w:sz w:val="28"/>
          <w:szCs w:val="28"/>
        </w:rPr>
        <w:t xml:space="preserve"> Кильмезского района Кировской области согласно приложению</w:t>
      </w:r>
      <w:r w:rsidRPr="00303C25">
        <w:rPr>
          <w:sz w:val="28"/>
          <w:szCs w:val="28"/>
        </w:rPr>
        <w:t xml:space="preserve">. Прилагается. </w:t>
      </w:r>
    </w:p>
    <w:p w:rsidR="00771FB4" w:rsidRPr="00303C25" w:rsidRDefault="00771FB4" w:rsidP="00303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01.01.2022 года.</w:t>
      </w:r>
    </w:p>
    <w:p w:rsidR="00771FB4" w:rsidRPr="00303C25" w:rsidRDefault="00771FB4" w:rsidP="00303C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 xml:space="preserve">    3. </w:t>
      </w:r>
      <w:r w:rsidR="0000155D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Pr="00303C25">
        <w:rPr>
          <w:rFonts w:ascii="Times New Roman" w:hAnsi="Times New Roman" w:cs="Times New Roman"/>
          <w:sz w:val="28"/>
          <w:szCs w:val="28"/>
        </w:rPr>
        <w:t>.</w:t>
      </w:r>
    </w:p>
    <w:p w:rsidR="00771FB4" w:rsidRPr="00303C25" w:rsidRDefault="00771FB4" w:rsidP="00771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 xml:space="preserve">Глава Кильмезского </w:t>
      </w: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  <w:t xml:space="preserve">В.С. Родыгин  </w:t>
      </w: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>Председатель Кильмезской</w:t>
      </w: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>поселковой Думы</w:t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  <w:t xml:space="preserve">А.Н. Владимиров </w:t>
      </w:r>
    </w:p>
    <w:p w:rsidR="00771FB4" w:rsidRPr="00303C25" w:rsidRDefault="00771FB4" w:rsidP="0077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B4" w:rsidRDefault="00771FB4" w:rsidP="00557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155D" w:rsidRDefault="0000155D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55D" w:rsidRDefault="0000155D" w:rsidP="00771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55D" w:rsidRDefault="0000155D" w:rsidP="00001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Утверждено решением</w:t>
      </w:r>
    </w:p>
    <w:p w:rsidR="0000155D" w:rsidRDefault="00771FB4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Кильмезской поселковой</w:t>
      </w:r>
      <w:r w:rsidR="00A34019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282385" w:rsidRPr="00C1109C" w:rsidRDefault="0000155D" w:rsidP="00001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28.12.2021 </w:t>
      </w:r>
      <w:r w:rsidR="00A340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8/4</w:t>
      </w:r>
    </w:p>
    <w:p w:rsidR="00557068" w:rsidRPr="00557068" w:rsidRDefault="00282385" w:rsidP="00557068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r w:rsidR="0000155D">
        <w:rPr>
          <w:b/>
        </w:rPr>
        <w:t>муниципального образования Кильмезское городское поселение</w:t>
      </w:r>
      <w:r>
        <w:rPr>
          <w:b/>
        </w:rPr>
        <w:t xml:space="preserve"> </w:t>
      </w:r>
      <w:r w:rsidR="00A34019">
        <w:rPr>
          <w:b/>
        </w:rPr>
        <w:t>Кильмезского</w:t>
      </w:r>
      <w:r>
        <w:rPr>
          <w:b/>
        </w:rPr>
        <w:t xml:space="preserve"> района </w:t>
      </w:r>
      <w:r w:rsidR="00A34019">
        <w:rPr>
          <w:b/>
        </w:rPr>
        <w:t>Кировской области</w:t>
      </w:r>
      <w:r w:rsidR="00C25100">
        <w:rPr>
          <w:b/>
        </w:rPr>
        <w:t xml:space="preserve"> </w:t>
      </w:r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r w:rsidR="0000155D">
        <w:t>муниципального образования Кильмезское городское поселение</w:t>
      </w:r>
      <w:r w:rsidR="00557068">
        <w:t xml:space="preserve"> </w:t>
      </w:r>
      <w:r w:rsidR="00A34019">
        <w:t xml:space="preserve">Кильмезского </w:t>
      </w:r>
      <w:r w:rsidR="00557068" w:rsidRPr="00557068">
        <w:t>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C25100">
        <w:t xml:space="preserve">Кильмезского городского поселения </w:t>
      </w:r>
      <w:r w:rsidR="00A34019">
        <w:t>Кильмезского</w:t>
      </w:r>
      <w:r w:rsidR="00557068">
        <w:t xml:space="preserve"> муниципального района </w:t>
      </w:r>
      <w:r w:rsidR="00A34019">
        <w:t xml:space="preserve"> Кировской</w:t>
      </w:r>
      <w:r w:rsidR="00557068">
        <w:t xml:space="preserve"> области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</w:p>
    <w:p w:rsidR="00A241EA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="00C25100">
        <w:t xml:space="preserve"> </w:t>
      </w:r>
      <w:r w:rsidR="00877D08">
        <w:t>сотрудник Администрации.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  <w:r w:rsidR="008C765F">
        <w:t>;</w:t>
      </w:r>
    </w:p>
    <w:p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5E6B77">
      <w:pPr>
        <w:pStyle w:val="a3"/>
        <w:ind w:firstLine="708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3E497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3E4975">
        <w:t>автомобильного транспорта</w:t>
      </w:r>
      <w:r w:rsidR="003E4975" w:rsidRPr="003E4975">
        <w:t xml:space="preserve"> и в дорожном хозяйстве</w:t>
      </w:r>
      <w:r w:rsidRPr="003E4975">
        <w:t xml:space="preserve"> не применяется. </w:t>
      </w:r>
    </w:p>
    <w:p w:rsidR="00F82C8B" w:rsidRPr="003E4975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с</w:t>
      </w:r>
      <w:r w:rsidR="008C765F">
        <w:rPr>
          <w:rFonts w:ascii="Times New Roman" w:hAnsi="Times New Roman" w:cs="Times New Roman"/>
          <w:sz w:val="24"/>
          <w:szCs w:val="24"/>
        </w:rPr>
        <w:t xml:space="preserve">фере автомобильного транспорта </w:t>
      </w:r>
      <w:r w:rsidR="003E4975" w:rsidRPr="003E4975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Pr="003E4975" w:rsidRDefault="00F82C8B" w:rsidP="005E6B77">
      <w:pPr>
        <w:pStyle w:val="a3"/>
        <w:ind w:firstLine="708"/>
        <w:jc w:val="both"/>
      </w:pPr>
      <w:r w:rsidRPr="003E4975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303C25" w:rsidP="005E6B77">
      <w:pPr>
        <w:pStyle w:val="a3"/>
        <w:ind w:firstLine="708"/>
        <w:jc w:val="both"/>
      </w:pPr>
      <w:r>
        <w:t>1</w:t>
      </w:r>
      <w:r w:rsidR="00282385">
        <w:t>. Профилакт</w:t>
      </w:r>
      <w:r w:rsidR="00F82C8B">
        <w:t>ические мероприятия проводятся А</w:t>
      </w:r>
      <w:r w:rsidR="00282385"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303C25" w:rsidP="005E6B77">
      <w:pPr>
        <w:pStyle w:val="a3"/>
        <w:ind w:firstLine="708"/>
        <w:jc w:val="both"/>
      </w:pPr>
      <w:r>
        <w:t>2</w:t>
      </w:r>
      <w:r w:rsidR="00282385">
        <w:t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 w:rsidR="00282385">
        <w:t xml:space="preserve">, в соответствии с законодательством. </w:t>
      </w:r>
    </w:p>
    <w:p w:rsidR="00282385" w:rsidRDefault="00303C25" w:rsidP="005E6B77">
      <w:pPr>
        <w:pStyle w:val="a3"/>
        <w:ind w:firstLine="708"/>
        <w:jc w:val="both"/>
      </w:pPr>
      <w:r>
        <w:t>3</w:t>
      </w:r>
      <w:r w:rsidR="00282385">
        <w:t xml:space="preserve">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F2772C" w:rsidP="005E6B77">
      <w:pPr>
        <w:pStyle w:val="a3"/>
        <w:ind w:firstLine="708"/>
        <w:jc w:val="both"/>
      </w:pPr>
      <w:r>
        <w:lastRenderedPageBreak/>
        <w:t>-должностным лицом Администрации, уполномоченным осуществлять муниципальный контроль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</w:t>
      </w:r>
      <w:r>
        <w:lastRenderedPageBreak/>
        <w:t xml:space="preserve">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1.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150A0B" w:rsidRPr="00AD7521" w:rsidRDefault="00303C25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303C25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6" w:history="1">
        <w:r w:rsidR="00150A0B"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150A0B"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50A0B"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150A0B"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50A0B"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50A0B"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50A0B"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150A0B"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303C25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50A0B"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303C25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 w:rsidR="00150A0B">
        <w:rPr>
          <w:rFonts w:ascii="Times New Roman" w:hAnsi="Times New Roman" w:cs="Times New Roman"/>
          <w:bCs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150A0B"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303C25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0A0B" w:rsidRPr="00AD7521">
        <w:rPr>
          <w:rFonts w:ascii="Times New Roman" w:hAnsi="Times New Roman" w:cs="Times New Roman"/>
          <w:sz w:val="24"/>
          <w:szCs w:val="24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0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>от 31.07.2020 № 248-ФЗФедерального закона «О государственном контроле (надзоре) и муниципальном контроле в Российской Федерации» и которая для микропредприятия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303C25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4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lastRenderedPageBreak/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303C25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4F3643"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</w:t>
      </w:r>
      <w:bookmarkStart w:id="0" w:name="_GoBack"/>
      <w:bookmarkEnd w:id="0"/>
      <w:r w:rsidR="00150A0B" w:rsidRPr="00AD7521">
        <w:rPr>
          <w:rFonts w:ascii="Times New Roman" w:hAnsi="Times New Roman" w:cs="Times New Roman"/>
          <w:sz w:val="24"/>
          <w:szCs w:val="24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1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303C25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303C25" w:rsidP="00150A0B">
      <w:pPr>
        <w:pStyle w:val="a5"/>
        <w:ind w:firstLine="709"/>
        <w:jc w:val="both"/>
      </w:pPr>
      <w:r>
        <w:t>7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4F3643"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При предоставлении указанной информации проведение контрольного (надзорного) мероприятия переносится местной администрацией на срок, необходимый </w:t>
      </w:r>
      <w:r w:rsidRPr="00AD7521">
        <w:lastRenderedPageBreak/>
        <w:t>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303C25" w:rsidP="00150A0B">
      <w:pPr>
        <w:pStyle w:val="a5"/>
        <w:ind w:firstLine="709"/>
        <w:contextualSpacing/>
        <w:jc w:val="both"/>
      </w:pPr>
      <w:r>
        <w:t>8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303C25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0A0B"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303C25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4F36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150A0B" w:rsidRPr="00AD7521" w:rsidRDefault="00303C25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3643"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 w:rsidR="004F3643"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>дминистрацию либо путем использования видео-конференц-связи.</w:t>
      </w:r>
    </w:p>
    <w:p w:rsidR="00150A0B" w:rsidRPr="00AD7521" w:rsidRDefault="00150A0B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50A0B" w:rsidRPr="00AD7521" w:rsidRDefault="00303C25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12</w:t>
      </w:r>
      <w:r w:rsidR="00150A0B" w:rsidRPr="00AD7521">
        <w:rPr>
          <w:rFonts w:eastAsiaTheme="minorHAnsi"/>
          <w:lang w:eastAsia="en-US"/>
        </w:rPr>
        <w:t xml:space="preserve">. </w:t>
      </w:r>
      <w:r w:rsidR="004F3643"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lastRenderedPageBreak/>
        <w:t xml:space="preserve">Обжалование решений местной администрации </w:t>
      </w:r>
    </w:p>
    <w:p w:rsidR="00150A0B" w:rsidRPr="00AD7521" w:rsidRDefault="00303C25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303C25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2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 w:rsidR="004F3643"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150A0B">
      <w:pPr>
        <w:pStyle w:val="a5"/>
        <w:ind w:firstLine="709"/>
        <w:jc w:val="both"/>
      </w:pPr>
    </w:p>
    <w:p w:rsidR="00303C25" w:rsidRDefault="00150A0B" w:rsidP="00303C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150A0B" w:rsidRPr="00303C25" w:rsidRDefault="00303C25" w:rsidP="00303C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0A0B" w:rsidRPr="00AD7521">
        <w:rPr>
          <w:rFonts w:ascii="Times New Roman" w:hAnsi="Times New Roman" w:cs="Times New Roman"/>
          <w:sz w:val="24"/>
          <w:szCs w:val="24"/>
        </w:rPr>
        <w:t>Настоящее положение вступает в силу с 1 января  2022 года.</w:t>
      </w:r>
    </w:p>
    <w:p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4F3643">
      <w:pPr>
        <w:pStyle w:val="a3"/>
        <w:jc w:val="both"/>
      </w:pPr>
      <w:r>
        <w:t xml:space="preserve">  </w:t>
      </w: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Default="008A2A98" w:rsidP="004F3643">
      <w:pPr>
        <w:pStyle w:val="a3"/>
        <w:jc w:val="both"/>
      </w:pPr>
    </w:p>
    <w:p w:rsidR="008A2A98" w:rsidRPr="008A2A98" w:rsidRDefault="008A2A98" w:rsidP="008A2A98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8A2A9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    к Положению об  осуществлении 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8A2A98">
        <w:rPr>
          <w:sz w:val="26"/>
          <w:szCs w:val="26"/>
        </w:rPr>
        <w:t xml:space="preserve">муниципального контроля </w:t>
      </w:r>
      <w:proofErr w:type="gramStart"/>
      <w:r w:rsidRPr="008A2A98">
        <w:rPr>
          <w:sz w:val="26"/>
          <w:szCs w:val="26"/>
        </w:rPr>
        <w:t>на</w:t>
      </w:r>
      <w:proofErr w:type="gramEnd"/>
      <w:r w:rsidRPr="008A2A98">
        <w:rPr>
          <w:sz w:val="26"/>
          <w:szCs w:val="26"/>
        </w:rPr>
        <w:t xml:space="preserve">            </w:t>
      </w:r>
    </w:p>
    <w:p w:rsidR="008A2A98" w:rsidRPr="008A2A98" w:rsidRDefault="008A2A98" w:rsidP="008A2A98">
      <w:pPr>
        <w:pStyle w:val="a5"/>
        <w:jc w:val="center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</w:t>
      </w:r>
      <w:r w:rsidRPr="008A2A98">
        <w:rPr>
          <w:sz w:val="26"/>
          <w:szCs w:val="26"/>
        </w:rPr>
        <w:t xml:space="preserve"> автомобильном </w:t>
      </w:r>
      <w:proofErr w:type="gramStart"/>
      <w:r w:rsidRPr="008A2A98">
        <w:rPr>
          <w:sz w:val="26"/>
          <w:szCs w:val="26"/>
        </w:rPr>
        <w:t>транспорте</w:t>
      </w:r>
      <w:proofErr w:type="gramEnd"/>
      <w:r w:rsidRPr="008A2A98">
        <w:rPr>
          <w:sz w:val="26"/>
          <w:szCs w:val="26"/>
        </w:rPr>
        <w:t xml:space="preserve"> и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</w:t>
      </w:r>
      <w:r w:rsidRPr="008A2A98">
        <w:rPr>
          <w:sz w:val="26"/>
          <w:szCs w:val="26"/>
        </w:rPr>
        <w:t xml:space="preserve">в дорожном хозяйстве на территории 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</w:t>
      </w:r>
      <w:r w:rsidRPr="008A2A98">
        <w:rPr>
          <w:sz w:val="26"/>
          <w:szCs w:val="26"/>
        </w:rPr>
        <w:t xml:space="preserve">муниципального образования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   Кильмезское городское поселение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</w:t>
      </w:r>
      <w:r w:rsidRPr="008A2A98">
        <w:rPr>
          <w:sz w:val="26"/>
          <w:szCs w:val="26"/>
        </w:rPr>
        <w:t>Кильмезского района Кировской области</w:t>
      </w:r>
    </w:p>
    <w:p w:rsidR="008A2A98" w:rsidRPr="008A2A98" w:rsidRDefault="008A2A98" w:rsidP="008A2A98">
      <w:pPr>
        <w:pStyle w:val="a5"/>
        <w:jc w:val="center"/>
        <w:rPr>
          <w:sz w:val="26"/>
          <w:szCs w:val="26"/>
        </w:rPr>
      </w:pPr>
    </w:p>
    <w:p w:rsidR="008A2A98" w:rsidRPr="00032F2A" w:rsidRDefault="008A2A98" w:rsidP="008A2A98">
      <w:pPr>
        <w:pStyle w:val="a5"/>
        <w:ind w:firstLine="4961"/>
        <w:rPr>
          <w:color w:val="000000"/>
        </w:rPr>
      </w:pPr>
    </w:p>
    <w:p w:rsidR="008A2A98" w:rsidRP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и целевые значения</w:t>
      </w:r>
    </w:p>
    <w:p w:rsidR="008A2A98" w:rsidRP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муниципального контроля    </w:t>
      </w:r>
      <w:r w:rsidRPr="008A2A98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7"/>
        <w:gridCol w:w="1498"/>
      </w:tblGrid>
      <w:tr w:rsidR="008A2A98" w:rsidRPr="00032F2A" w:rsidTr="007E6914">
        <w:tc>
          <w:tcPr>
            <w:tcW w:w="4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0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A2A98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80</w:t>
            </w:r>
          </w:p>
        </w:tc>
      </w:tr>
      <w:tr w:rsidR="008A2A98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  <w:tr w:rsidR="008A2A98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  <w:tr w:rsidR="008A2A98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A98" w:rsidRPr="00032F2A" w:rsidRDefault="008A2A98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8A2A98" w:rsidRPr="00032F2A" w:rsidRDefault="008A2A98" w:rsidP="008A2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Индикативные показатели в сфере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2) количество проведенных контрольным органом  контрольных мероприятий;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4) количество выявленных контрольным органом нарушений обязательных требований;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5) количество устраненных нарушений обязательных требований;</w:t>
      </w:r>
    </w:p>
    <w:p w:rsidR="008A2A98" w:rsidRPr="00032F2A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8A2A98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7) количество выданных контрольным органом предписаний об устранении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рушений обязательных требований.</w:t>
      </w:r>
    </w:p>
    <w:p w:rsidR="008A2A98" w:rsidRPr="008A2A98" w:rsidRDefault="008A2A98" w:rsidP="008A2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</w:t>
      </w:r>
      <w:r w:rsidRPr="008A2A98">
        <w:rPr>
          <w:sz w:val="26"/>
          <w:szCs w:val="26"/>
        </w:rPr>
        <w:t xml:space="preserve">к Положению об  осуществлении 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8A2A98">
        <w:rPr>
          <w:sz w:val="26"/>
          <w:szCs w:val="26"/>
        </w:rPr>
        <w:t xml:space="preserve">муниципального контроля </w:t>
      </w:r>
      <w:proofErr w:type="gramStart"/>
      <w:r w:rsidRPr="008A2A98">
        <w:rPr>
          <w:sz w:val="26"/>
          <w:szCs w:val="26"/>
        </w:rPr>
        <w:t>на</w:t>
      </w:r>
      <w:proofErr w:type="gramEnd"/>
      <w:r w:rsidRPr="008A2A98">
        <w:rPr>
          <w:sz w:val="26"/>
          <w:szCs w:val="26"/>
        </w:rPr>
        <w:t xml:space="preserve">            </w:t>
      </w:r>
    </w:p>
    <w:p w:rsidR="008A2A98" w:rsidRPr="008A2A98" w:rsidRDefault="008A2A98" w:rsidP="008A2A98">
      <w:pPr>
        <w:pStyle w:val="a5"/>
        <w:jc w:val="center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</w:t>
      </w:r>
      <w:r w:rsidRPr="008A2A98">
        <w:rPr>
          <w:sz w:val="26"/>
          <w:szCs w:val="26"/>
        </w:rPr>
        <w:t xml:space="preserve"> автомобильном </w:t>
      </w:r>
      <w:proofErr w:type="gramStart"/>
      <w:r w:rsidRPr="008A2A98">
        <w:rPr>
          <w:sz w:val="26"/>
          <w:szCs w:val="26"/>
        </w:rPr>
        <w:t>транспорте</w:t>
      </w:r>
      <w:proofErr w:type="gramEnd"/>
      <w:r w:rsidRPr="008A2A98">
        <w:rPr>
          <w:sz w:val="26"/>
          <w:szCs w:val="26"/>
        </w:rPr>
        <w:t xml:space="preserve"> и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</w:t>
      </w:r>
      <w:r w:rsidRPr="008A2A98">
        <w:rPr>
          <w:sz w:val="26"/>
          <w:szCs w:val="26"/>
        </w:rPr>
        <w:t xml:space="preserve">в дорожном хозяйстве на территории 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</w:t>
      </w:r>
      <w:r w:rsidRPr="008A2A98">
        <w:rPr>
          <w:sz w:val="26"/>
          <w:szCs w:val="26"/>
        </w:rPr>
        <w:t xml:space="preserve">муниципального образования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   Кильмезское городское поселение </w:t>
      </w:r>
    </w:p>
    <w:p w:rsidR="008A2A98" w:rsidRPr="008A2A98" w:rsidRDefault="008A2A98" w:rsidP="008A2A98">
      <w:pPr>
        <w:pStyle w:val="a5"/>
        <w:rPr>
          <w:sz w:val="26"/>
          <w:szCs w:val="26"/>
        </w:rPr>
      </w:pPr>
      <w:r w:rsidRPr="008A2A98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</w:t>
      </w:r>
      <w:r w:rsidRPr="008A2A98">
        <w:rPr>
          <w:sz w:val="26"/>
          <w:szCs w:val="26"/>
        </w:rPr>
        <w:t>Кильмезского района Кировской области</w:t>
      </w:r>
    </w:p>
    <w:p w:rsidR="008A2A98" w:rsidRPr="008A2A98" w:rsidRDefault="008A2A98" w:rsidP="008A2A98">
      <w:pPr>
        <w:pStyle w:val="a5"/>
        <w:jc w:val="center"/>
        <w:rPr>
          <w:sz w:val="26"/>
          <w:szCs w:val="26"/>
        </w:rPr>
      </w:pPr>
    </w:p>
    <w:p w:rsidR="008A2A98" w:rsidRPr="00032F2A" w:rsidRDefault="008A2A98" w:rsidP="008A2A98">
      <w:pPr>
        <w:pStyle w:val="ConsPlusNormal"/>
        <w:ind w:firstLine="709"/>
        <w:jc w:val="both"/>
        <w:rPr>
          <w:color w:val="000000"/>
        </w:rPr>
      </w:pP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A98" w:rsidRPr="009E65D4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D4">
        <w:rPr>
          <w:rFonts w:ascii="Times New Roman" w:hAnsi="Times New Roman" w:cs="Times New Roman"/>
          <w:b/>
          <w:bCs/>
          <w:sz w:val="28"/>
          <w:szCs w:val="28"/>
        </w:rPr>
        <w:t>Форма предписания Контрольного органа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A98" w:rsidRDefault="008A2A98" w:rsidP="008A2A98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8A2A98" w:rsidRPr="009E65D4" w:rsidRDefault="008A2A98" w:rsidP="008A2A9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Указывается должность руководителя контролируемого лица</w:t>
      </w:r>
    </w:p>
    <w:p w:rsidR="008A2A98" w:rsidRDefault="008A2A98" w:rsidP="008A2A98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2A98" w:rsidRPr="009E65D4" w:rsidRDefault="008A2A98" w:rsidP="008A2A98">
      <w:pPr>
        <w:spacing w:after="0" w:line="240" w:lineRule="auto"/>
        <w:ind w:left="4678" w:firstLine="60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Указывается полное наименование контролируемого лица</w:t>
      </w:r>
    </w:p>
    <w:p w:rsidR="008A2A98" w:rsidRDefault="008A2A98" w:rsidP="008A2A9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8A2A98" w:rsidRDefault="008A2A98" w:rsidP="008A2A98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Указывается ФИО (при наличии) руководителя контролируемого лица</w:t>
      </w:r>
    </w:p>
    <w:p w:rsidR="008A2A98" w:rsidRDefault="008A2A98" w:rsidP="008A2A98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</w:t>
      </w:r>
    </w:p>
    <w:p w:rsidR="008A2A98" w:rsidRDefault="008A2A98" w:rsidP="008A2A98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Указывается адрес места нахождения контролируемого лица 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</w:rPr>
      </w:pPr>
    </w:p>
    <w:p w:rsidR="008A2A98" w:rsidRPr="009E65D4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D4">
        <w:rPr>
          <w:rFonts w:ascii="Times New Roman" w:hAnsi="Times New Roman" w:cs="Times New Roman"/>
          <w:b/>
          <w:bCs/>
          <w:sz w:val="28"/>
          <w:szCs w:val="28"/>
        </w:rPr>
        <w:t>Предписание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9E65D4">
        <w:rPr>
          <w:rFonts w:ascii="Times New Roman" w:hAnsi="Times New Roman" w:cs="Times New Roman"/>
          <w:sz w:val="24"/>
          <w:szCs w:val="24"/>
        </w:rPr>
        <w:t xml:space="preserve">казывается полное наименование контролируемого лица в дательном падеже) </w:t>
      </w:r>
    </w:p>
    <w:p w:rsidR="008A2A98" w:rsidRPr="009E65D4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____________________________________________________ 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65D4">
        <w:rPr>
          <w:rFonts w:ascii="Times New Roman" w:hAnsi="Times New Roman" w:cs="Times New Roman"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с решением Контрольного органа)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5D4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контрольного органа)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98" w:rsidRPr="00EC7205" w:rsidRDefault="008A2A98" w:rsidP="008A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8"/>
          <w:szCs w:val="28"/>
        </w:rPr>
        <w:t>в отношении</w:t>
      </w:r>
      <w:r w:rsidRPr="00EC72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A2A98" w:rsidRPr="00EC7205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лица)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«___» ______________ 20____ г. По «___»______________ 20__ г.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 </w:t>
      </w:r>
    </w:p>
    <w:p w:rsidR="008A2A98" w:rsidRPr="00EC7205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8A2A98" w:rsidRDefault="008A2A98" w:rsidP="008A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 законодательства:</w:t>
      </w:r>
    </w:p>
    <w:p w:rsidR="008A2A98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(перечисляются выявленные нарушения обязательных требований с указанием структурных единиц НПА, которыми установлены данные обязательных требований)</w:t>
      </w:r>
    </w:p>
    <w:p w:rsidR="008A2A98" w:rsidRDefault="008A2A98" w:rsidP="008A2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в соответствии с пунктом 1 части 2 статьи 90 Федерального закона от 31.07.2020 № 248-ФЙЗ «О государственном контроле (надзоре) и муниципальном контроле в Российской Федерации» </w:t>
      </w:r>
    </w:p>
    <w:p w:rsidR="008A2A98" w:rsidRDefault="008A2A98" w:rsidP="008A2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A2A98" w:rsidRPr="00EC7205" w:rsidRDefault="008A2A98" w:rsidP="008A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Контрольного органа)</w:t>
      </w:r>
    </w:p>
    <w:p w:rsidR="008A2A98" w:rsidRDefault="008A2A98" w:rsidP="008A2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8A2A98" w:rsidRDefault="008A2A98" w:rsidP="008A2A9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Устранить выявленные нарушения обязательных требований в срок до «___»____________ 20_____ включительно. </w:t>
      </w:r>
    </w:p>
    <w:p w:rsidR="008A2A98" w:rsidRDefault="008A2A98" w:rsidP="008A2A9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___________________________________________________ </w:t>
      </w:r>
    </w:p>
    <w:p w:rsidR="008A2A98" w:rsidRPr="008418A6" w:rsidRDefault="008A2A98" w:rsidP="008A2A9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18A6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контрольного органа)</w:t>
      </w:r>
    </w:p>
    <w:p w:rsidR="008A2A98" w:rsidRDefault="008A2A98" w:rsidP="008A2A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 обязательных  требований с приложением  документов и сведений, подтверждающих устранение выявленных нарушений обязательных требований, в срок  до «___» __________________ 20____ включительно.</w:t>
      </w:r>
    </w:p>
    <w:p w:rsidR="008A2A98" w:rsidRDefault="008A2A98" w:rsidP="008A2A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A98" w:rsidRPr="00EC7205" w:rsidRDefault="008A2A98" w:rsidP="008A2A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 установленную законодательством Российской Федерации</w:t>
      </w:r>
    </w:p>
    <w:p w:rsidR="008A2A98" w:rsidRPr="00EC7205" w:rsidRDefault="008A2A98" w:rsidP="008A2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98" w:rsidRPr="009E65D4" w:rsidRDefault="008A2A98" w:rsidP="008A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115"/>
      </w:tblGrid>
      <w:tr w:rsidR="008A2A98" w:rsidTr="007E6914">
        <w:tc>
          <w:tcPr>
            <w:tcW w:w="3114" w:type="dxa"/>
          </w:tcPr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115" w:type="dxa"/>
          </w:tcPr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должностного лица, уполномоченног7о на проведение контрольных мероприятий)</w:t>
            </w:r>
          </w:p>
        </w:tc>
        <w:tc>
          <w:tcPr>
            <w:tcW w:w="3115" w:type="dxa"/>
          </w:tcPr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8A2A98" w:rsidRDefault="008A2A98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(ФИО (при наличии) должностного лица, уполномоченного на проведение контрольных) </w:t>
            </w:r>
          </w:p>
        </w:tc>
      </w:tr>
    </w:tbl>
    <w:p w:rsidR="008A2A98" w:rsidRPr="00032F2A" w:rsidRDefault="008A2A98" w:rsidP="008A2A98">
      <w:pPr>
        <w:spacing w:after="0" w:line="240" w:lineRule="auto"/>
        <w:rPr>
          <w:rFonts w:ascii="Times New Roman" w:hAnsi="Times New Roman" w:cs="Times New Roman"/>
        </w:rPr>
      </w:pPr>
    </w:p>
    <w:p w:rsidR="008A2A98" w:rsidRPr="00596905" w:rsidRDefault="008A2A98" w:rsidP="008A2A98"/>
    <w:p w:rsidR="008A2A98" w:rsidRDefault="008A2A98" w:rsidP="008A2A98"/>
    <w:p w:rsidR="008A2A98" w:rsidRDefault="008A2A98" w:rsidP="008A2A98"/>
    <w:p w:rsidR="008A2A98" w:rsidRDefault="008A2A98" w:rsidP="008A2A98"/>
    <w:p w:rsidR="008A2A98" w:rsidRDefault="008A2A98" w:rsidP="008A2A98"/>
    <w:p w:rsidR="008A2A98" w:rsidRDefault="008A2A98" w:rsidP="008A2A98"/>
    <w:p w:rsidR="008A2A98" w:rsidRDefault="008A2A98" w:rsidP="004F3643">
      <w:pPr>
        <w:pStyle w:val="a3"/>
        <w:jc w:val="both"/>
      </w:pPr>
    </w:p>
    <w:sectPr w:rsidR="008A2A98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abstractNum w:abstractNumId="2">
    <w:nsid w:val="37531B39"/>
    <w:multiLevelType w:val="hybridMultilevel"/>
    <w:tmpl w:val="C74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155D"/>
    <w:rsid w:val="0000367F"/>
    <w:rsid w:val="0009258E"/>
    <w:rsid w:val="00111F56"/>
    <w:rsid w:val="00150A0B"/>
    <w:rsid w:val="00176ADD"/>
    <w:rsid w:val="002365CC"/>
    <w:rsid w:val="00265EEC"/>
    <w:rsid w:val="00282385"/>
    <w:rsid w:val="002833EF"/>
    <w:rsid w:val="00303C25"/>
    <w:rsid w:val="00307C53"/>
    <w:rsid w:val="003A6F79"/>
    <w:rsid w:val="003C6465"/>
    <w:rsid w:val="003E4975"/>
    <w:rsid w:val="004519AB"/>
    <w:rsid w:val="004575F0"/>
    <w:rsid w:val="004F3643"/>
    <w:rsid w:val="00557068"/>
    <w:rsid w:val="0057765C"/>
    <w:rsid w:val="005E6B77"/>
    <w:rsid w:val="006C5E1A"/>
    <w:rsid w:val="006E73C0"/>
    <w:rsid w:val="0071190B"/>
    <w:rsid w:val="00771FB4"/>
    <w:rsid w:val="00777EA1"/>
    <w:rsid w:val="008752CF"/>
    <w:rsid w:val="00877D08"/>
    <w:rsid w:val="008A2A98"/>
    <w:rsid w:val="008C765F"/>
    <w:rsid w:val="008E752A"/>
    <w:rsid w:val="00977EED"/>
    <w:rsid w:val="009B6BB1"/>
    <w:rsid w:val="00A241EA"/>
    <w:rsid w:val="00A34019"/>
    <w:rsid w:val="00B528A5"/>
    <w:rsid w:val="00B65644"/>
    <w:rsid w:val="00B8183B"/>
    <w:rsid w:val="00BF7715"/>
    <w:rsid w:val="00C1109C"/>
    <w:rsid w:val="00C25100"/>
    <w:rsid w:val="00CE5166"/>
    <w:rsid w:val="00E84611"/>
    <w:rsid w:val="00ED526F"/>
    <w:rsid w:val="00EF0E57"/>
    <w:rsid w:val="00EF40AC"/>
    <w:rsid w:val="00F2772C"/>
    <w:rsid w:val="00F37524"/>
    <w:rsid w:val="00F82C8B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link w:val="a7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разослать"/>
    <w:basedOn w:val="a"/>
    <w:rsid w:val="00771FB4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1">
    <w:name w:val="ConsPlusNormal1"/>
    <w:uiPriority w:val="99"/>
    <w:locked/>
    <w:rsid w:val="00771FB4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A2A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8A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2021-12-28T07:48:00Z</cp:lastPrinted>
  <dcterms:created xsi:type="dcterms:W3CDTF">2022-02-15T14:33:00Z</dcterms:created>
  <dcterms:modified xsi:type="dcterms:W3CDTF">2022-02-15T14:33:00Z</dcterms:modified>
</cp:coreProperties>
</file>